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5" w:rsidRDefault="00535E7A" w:rsidP="008B7C95">
      <w:pPr>
        <w:jc w:val="center"/>
        <w:rPr>
          <w:sz w:val="24"/>
          <w:szCs w:val="24"/>
        </w:rPr>
      </w:pPr>
      <w:r>
        <w:rPr>
          <w:sz w:val="24"/>
          <w:szCs w:val="24"/>
        </w:rPr>
        <w:t>SUMNER COUNTY</w:t>
      </w:r>
      <w:r w:rsidR="0020046E">
        <w:rPr>
          <w:sz w:val="24"/>
          <w:szCs w:val="24"/>
        </w:rPr>
        <w:t xml:space="preserve"> EDUCATIONAL SERVICES INTERLOCAL, District 619</w:t>
      </w:r>
    </w:p>
    <w:p w:rsidR="00535E7A" w:rsidRDefault="00B504BF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E7A">
        <w:rPr>
          <w:sz w:val="24"/>
          <w:szCs w:val="24"/>
        </w:rPr>
        <w:t>BOARD OF DIRECTORS MEETING</w:t>
      </w:r>
    </w:p>
    <w:p w:rsidR="00535E7A" w:rsidRDefault="00385B59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221 W. 15</w:t>
      </w:r>
      <w:r w:rsidRPr="00385B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Wellington, KS 67152</w:t>
      </w:r>
    </w:p>
    <w:p w:rsidR="00535E7A" w:rsidRDefault="008B7C95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15</w:t>
      </w:r>
      <w:r w:rsidR="00BB297A">
        <w:rPr>
          <w:sz w:val="24"/>
          <w:szCs w:val="24"/>
        </w:rPr>
        <w:t>, 2014</w:t>
      </w:r>
    </w:p>
    <w:p w:rsidR="00535E7A" w:rsidRDefault="008B7C95" w:rsidP="00535E7A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F72B97" w:rsidRDefault="00F72B97" w:rsidP="00535E7A">
      <w:pPr>
        <w:jc w:val="center"/>
        <w:rPr>
          <w:sz w:val="24"/>
          <w:szCs w:val="24"/>
        </w:rPr>
      </w:pPr>
    </w:p>
    <w:p w:rsidR="0048176B" w:rsidRPr="002411B5" w:rsidRDefault="00643B66" w:rsidP="002411B5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:rsidR="0048176B" w:rsidRDefault="0048176B" w:rsidP="002411B5"/>
    <w:p w:rsidR="002411B5" w:rsidRPr="00643B66" w:rsidRDefault="002411B5" w:rsidP="00B504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80342">
        <w:rPr>
          <w:b/>
          <w:sz w:val="24"/>
          <w:szCs w:val="24"/>
        </w:rPr>
        <w:t>Call Meeting to Order</w:t>
      </w:r>
      <w:r w:rsidR="00643B66">
        <w:rPr>
          <w:sz w:val="24"/>
          <w:szCs w:val="24"/>
        </w:rPr>
        <w:t>-The meeting was called to order at 7:00pm</w:t>
      </w:r>
      <w:r w:rsidR="001C65A4">
        <w:rPr>
          <w:sz w:val="24"/>
          <w:szCs w:val="24"/>
        </w:rPr>
        <w:t>, at</w:t>
      </w:r>
      <w:r w:rsidR="00643B66">
        <w:rPr>
          <w:sz w:val="24"/>
          <w:szCs w:val="24"/>
        </w:rPr>
        <w:t xml:space="preserve"> the District Office by President Rick </w:t>
      </w:r>
      <w:proofErr w:type="spellStart"/>
      <w:r w:rsidR="00643B66">
        <w:rPr>
          <w:sz w:val="24"/>
          <w:szCs w:val="24"/>
        </w:rPr>
        <w:t>Nafziger</w:t>
      </w:r>
      <w:proofErr w:type="spellEnd"/>
      <w:r w:rsidR="00643B66">
        <w:rPr>
          <w:sz w:val="24"/>
          <w:szCs w:val="24"/>
        </w:rPr>
        <w:t xml:space="preserve"> with five members present. </w:t>
      </w:r>
    </w:p>
    <w:p w:rsidR="00643B66" w:rsidRDefault="00643B66" w:rsidP="00643B66">
      <w:pPr>
        <w:ind w:left="360"/>
        <w:rPr>
          <w:b/>
          <w:sz w:val="24"/>
          <w:szCs w:val="24"/>
        </w:rPr>
      </w:pPr>
    </w:p>
    <w:p w:rsidR="00643B66" w:rsidRDefault="00643B66" w:rsidP="00643B6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USD 359;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, USD 358,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>, USD 357.</w:t>
      </w:r>
    </w:p>
    <w:p w:rsidR="00643B66" w:rsidRDefault="00643B66" w:rsidP="00643B66">
      <w:pPr>
        <w:ind w:left="720"/>
        <w:rPr>
          <w:b/>
          <w:sz w:val="24"/>
          <w:szCs w:val="24"/>
        </w:rPr>
      </w:pPr>
    </w:p>
    <w:p w:rsidR="00643B66" w:rsidRPr="00D94655" w:rsidRDefault="00D94655" w:rsidP="00643B6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, Director; Jon Mages, Asst. Director;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</w:t>
      </w:r>
      <w:proofErr w:type="spellEnd"/>
      <w:r>
        <w:rPr>
          <w:sz w:val="24"/>
          <w:szCs w:val="24"/>
        </w:rPr>
        <w:t>, School Psychologist; Candice Anderson, School Ps</w:t>
      </w:r>
      <w:r w:rsidR="00CF01E2">
        <w:rPr>
          <w:sz w:val="24"/>
          <w:szCs w:val="24"/>
        </w:rPr>
        <w:t>ychologist;</w:t>
      </w:r>
      <w:r w:rsidR="00A61E19">
        <w:rPr>
          <w:sz w:val="24"/>
          <w:szCs w:val="24"/>
        </w:rPr>
        <w:t xml:space="preserve"> Angela Rinehart, School Psychologist;</w:t>
      </w:r>
      <w:r w:rsidR="00CF01E2">
        <w:rPr>
          <w:sz w:val="24"/>
          <w:szCs w:val="24"/>
        </w:rPr>
        <w:t xml:space="preserve"> Rose Kane, USD 357 Superintendant; Lori Church, KASB Attorney; </w:t>
      </w:r>
      <w:proofErr w:type="spellStart"/>
      <w:r w:rsidR="00CF01E2">
        <w:rPr>
          <w:sz w:val="24"/>
          <w:szCs w:val="24"/>
        </w:rPr>
        <w:t>Ada</w:t>
      </w:r>
      <w:proofErr w:type="spellEnd"/>
      <w:r w:rsidR="00CF01E2">
        <w:rPr>
          <w:sz w:val="24"/>
          <w:szCs w:val="24"/>
        </w:rPr>
        <w:t xml:space="preserve"> </w:t>
      </w:r>
      <w:proofErr w:type="spellStart"/>
      <w:r w:rsidR="00CF01E2">
        <w:rPr>
          <w:sz w:val="24"/>
          <w:szCs w:val="24"/>
        </w:rPr>
        <w:t>Farringer</w:t>
      </w:r>
      <w:proofErr w:type="spellEnd"/>
      <w:r w:rsidR="00CF01E2">
        <w:rPr>
          <w:sz w:val="24"/>
          <w:szCs w:val="24"/>
        </w:rPr>
        <w:t xml:space="preserve">, Functional Teacher; </w:t>
      </w:r>
      <w:r w:rsidR="00A61E19">
        <w:rPr>
          <w:sz w:val="24"/>
          <w:szCs w:val="24"/>
        </w:rPr>
        <w:t xml:space="preserve">Tim </w:t>
      </w:r>
      <w:proofErr w:type="spellStart"/>
      <w:r w:rsidR="00A61E19">
        <w:rPr>
          <w:sz w:val="24"/>
          <w:szCs w:val="24"/>
        </w:rPr>
        <w:t>Knoles</w:t>
      </w:r>
      <w:proofErr w:type="spellEnd"/>
      <w:r w:rsidR="00A61E19">
        <w:rPr>
          <w:sz w:val="24"/>
          <w:szCs w:val="24"/>
        </w:rPr>
        <w:t xml:space="preserve">; </w:t>
      </w:r>
      <w:proofErr w:type="spellStart"/>
      <w:r w:rsidR="00A61E19">
        <w:rPr>
          <w:sz w:val="24"/>
          <w:szCs w:val="24"/>
        </w:rPr>
        <w:t>Uniserv</w:t>
      </w:r>
      <w:proofErr w:type="spellEnd"/>
      <w:r w:rsidR="00A61E19">
        <w:rPr>
          <w:sz w:val="24"/>
          <w:szCs w:val="24"/>
        </w:rPr>
        <w:t xml:space="preserve"> Director; John Showman, USD 509 Superintendant; Mark Whitener, USD 358 Superintendant; Julie </w:t>
      </w:r>
      <w:proofErr w:type="spellStart"/>
      <w:r w:rsidR="00A61E19">
        <w:rPr>
          <w:sz w:val="24"/>
          <w:szCs w:val="24"/>
        </w:rPr>
        <w:t>Dolley</w:t>
      </w:r>
      <w:proofErr w:type="spellEnd"/>
      <w:r w:rsidR="00A61E19">
        <w:rPr>
          <w:sz w:val="24"/>
          <w:szCs w:val="24"/>
        </w:rPr>
        <w:t>, USD 359 Superintendant; Angie Hilt, SH Sped Teacher; Alan Jamison, USD 360 Superintendant; Candi McMinn, Board Clerk.</w:t>
      </w:r>
    </w:p>
    <w:p w:rsidR="002411B5" w:rsidRDefault="002411B5" w:rsidP="002411B5">
      <w:pPr>
        <w:rPr>
          <w:sz w:val="24"/>
          <w:szCs w:val="24"/>
        </w:rPr>
      </w:pPr>
    </w:p>
    <w:p w:rsidR="009049CF" w:rsidRDefault="008B7C95" w:rsidP="004C30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8B7C95" w:rsidRPr="00D234CD" w:rsidRDefault="008B7C95" w:rsidP="008B7C95">
      <w:pPr>
        <w:ind w:left="720"/>
        <w:rPr>
          <w:sz w:val="24"/>
          <w:szCs w:val="24"/>
        </w:rPr>
      </w:pPr>
      <w:r w:rsidRPr="00D234CD">
        <w:rPr>
          <w:sz w:val="24"/>
          <w:szCs w:val="24"/>
        </w:rPr>
        <w:t>A.</w:t>
      </w:r>
    </w:p>
    <w:p w:rsidR="008B7C95" w:rsidRDefault="008B7C95" w:rsidP="008B7C95">
      <w:pPr>
        <w:ind w:left="720"/>
        <w:rPr>
          <w:b/>
          <w:sz w:val="24"/>
          <w:szCs w:val="24"/>
        </w:rPr>
      </w:pPr>
      <w:r w:rsidRPr="00D234CD">
        <w:rPr>
          <w:sz w:val="24"/>
          <w:szCs w:val="24"/>
        </w:rPr>
        <w:t>B.</w:t>
      </w:r>
      <w:r>
        <w:rPr>
          <w:b/>
          <w:sz w:val="24"/>
          <w:szCs w:val="24"/>
        </w:rPr>
        <w:tab/>
      </w:r>
    </w:p>
    <w:p w:rsidR="00580342" w:rsidRPr="008B7C95" w:rsidRDefault="008B7C95" w:rsidP="008B7C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11B5" w:rsidRDefault="008B7C95" w:rsidP="002411B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A61E19" w:rsidRDefault="00A61E19" w:rsidP="00A61E1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made the motion to approve the agenda as presented.</w:t>
      </w:r>
    </w:p>
    <w:p w:rsidR="00A61E19" w:rsidRDefault="00A61E19" w:rsidP="00A61E19">
      <w:pPr>
        <w:ind w:left="720"/>
        <w:rPr>
          <w:sz w:val="24"/>
          <w:szCs w:val="24"/>
        </w:rPr>
      </w:pPr>
    </w:p>
    <w:p w:rsidR="00A61E19" w:rsidRPr="00A61E19" w:rsidRDefault="00A61E19" w:rsidP="00A61E1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580342" w:rsidRPr="004C30BF" w:rsidRDefault="00580342" w:rsidP="004C30BF">
      <w:pPr>
        <w:rPr>
          <w:sz w:val="24"/>
          <w:szCs w:val="24"/>
        </w:rPr>
      </w:pPr>
    </w:p>
    <w:p w:rsidR="00CE0F73" w:rsidRDefault="008B7C95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:rsidR="00A61E19" w:rsidRDefault="00A61E19" w:rsidP="00A61E19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Farringer</w:t>
      </w:r>
      <w:proofErr w:type="spellEnd"/>
      <w:r>
        <w:rPr>
          <w:sz w:val="24"/>
          <w:szCs w:val="24"/>
        </w:rPr>
        <w:t xml:space="preserve"> addressed the board.</w:t>
      </w:r>
    </w:p>
    <w:p w:rsidR="00481E7C" w:rsidRDefault="00481E7C" w:rsidP="00481E7C">
      <w:pPr>
        <w:rPr>
          <w:sz w:val="24"/>
          <w:szCs w:val="24"/>
        </w:rPr>
      </w:pPr>
    </w:p>
    <w:p w:rsidR="00481E7C" w:rsidRDefault="00481E7C" w:rsidP="00481E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7:03pm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moved that the Board go into executive session for 10 minutes to discuss personnel, and to protect the privacy interests of the individual. The board requested for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and Lori Church, KASB Attorney to attend.</w:t>
      </w:r>
    </w:p>
    <w:p w:rsidR="00481E7C" w:rsidRDefault="00481E7C" w:rsidP="00481E7C">
      <w:pPr>
        <w:ind w:left="720"/>
        <w:rPr>
          <w:sz w:val="24"/>
          <w:szCs w:val="24"/>
        </w:rPr>
      </w:pPr>
    </w:p>
    <w:p w:rsidR="00481E7C" w:rsidRDefault="00481E7C" w:rsidP="00481E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Derek </w:t>
      </w:r>
      <w:proofErr w:type="spellStart"/>
      <w:r>
        <w:rPr>
          <w:sz w:val="24"/>
          <w:szCs w:val="24"/>
        </w:rPr>
        <w:t>Totten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DA0490" w:rsidRPr="00CA2643" w:rsidRDefault="00DA0490" w:rsidP="00481E7C">
      <w:pPr>
        <w:ind w:left="720"/>
        <w:rPr>
          <w:i/>
          <w:sz w:val="24"/>
          <w:szCs w:val="24"/>
        </w:rPr>
      </w:pPr>
    </w:p>
    <w:p w:rsidR="00DA0490" w:rsidRPr="00CA2643" w:rsidRDefault="00DA0490" w:rsidP="00CA2643">
      <w:pPr>
        <w:rPr>
          <w:i/>
          <w:sz w:val="24"/>
          <w:szCs w:val="24"/>
        </w:rPr>
      </w:pPr>
      <w:r w:rsidRPr="00CA2643">
        <w:rPr>
          <w:i/>
          <w:sz w:val="24"/>
          <w:szCs w:val="24"/>
        </w:rPr>
        <w:t>Board was in Open Session at 7:13pm</w:t>
      </w:r>
      <w:r w:rsidR="00CA2643">
        <w:rPr>
          <w:i/>
          <w:sz w:val="24"/>
          <w:szCs w:val="24"/>
        </w:rPr>
        <w:t>, with no action taken.</w:t>
      </w:r>
    </w:p>
    <w:p w:rsidR="00194206" w:rsidRDefault="00194206" w:rsidP="00481E7C">
      <w:pPr>
        <w:ind w:left="720"/>
        <w:rPr>
          <w:sz w:val="24"/>
          <w:szCs w:val="24"/>
        </w:rPr>
      </w:pPr>
    </w:p>
    <w:p w:rsidR="00194206" w:rsidRDefault="00DA0490" w:rsidP="00481E7C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At 7:16</w:t>
      </w:r>
      <w:r w:rsidR="00194206">
        <w:rPr>
          <w:sz w:val="24"/>
          <w:szCs w:val="24"/>
        </w:rPr>
        <w:t xml:space="preserve">pm Rick </w:t>
      </w:r>
      <w:proofErr w:type="spellStart"/>
      <w:r w:rsidR="00194206">
        <w:rPr>
          <w:sz w:val="24"/>
          <w:szCs w:val="24"/>
        </w:rPr>
        <w:t>Nafziger</w:t>
      </w:r>
      <w:proofErr w:type="spellEnd"/>
      <w:r w:rsidR="00194206">
        <w:rPr>
          <w:sz w:val="24"/>
          <w:szCs w:val="24"/>
        </w:rPr>
        <w:t xml:space="preserve"> moved that the Board go into executive session for </w:t>
      </w:r>
      <w:r w:rsidR="00F80F57">
        <w:rPr>
          <w:sz w:val="24"/>
          <w:szCs w:val="24"/>
        </w:rPr>
        <w:t xml:space="preserve">10 minutes to discuss personnel, and to protect the privacy interest of the individual. The board requested for Angela Rinehart and </w:t>
      </w:r>
      <w:proofErr w:type="spellStart"/>
      <w:r w:rsidR="00F80F57">
        <w:rPr>
          <w:sz w:val="24"/>
          <w:szCs w:val="24"/>
        </w:rPr>
        <w:t>Uniserv</w:t>
      </w:r>
      <w:proofErr w:type="spellEnd"/>
      <w:r w:rsidR="00F80F57">
        <w:rPr>
          <w:sz w:val="24"/>
          <w:szCs w:val="24"/>
        </w:rPr>
        <w:t xml:space="preserve"> Director, Tim </w:t>
      </w:r>
      <w:proofErr w:type="spellStart"/>
      <w:r w:rsidR="00F80F57">
        <w:rPr>
          <w:sz w:val="24"/>
          <w:szCs w:val="24"/>
        </w:rPr>
        <w:t>Knoles</w:t>
      </w:r>
      <w:proofErr w:type="spellEnd"/>
      <w:r w:rsidR="00F80F57">
        <w:rPr>
          <w:sz w:val="24"/>
          <w:szCs w:val="24"/>
        </w:rPr>
        <w:t xml:space="preserve"> to attend. </w:t>
      </w:r>
    </w:p>
    <w:p w:rsidR="00DA0490" w:rsidRDefault="00DA0490" w:rsidP="00481E7C">
      <w:pPr>
        <w:ind w:left="720"/>
        <w:rPr>
          <w:sz w:val="24"/>
          <w:szCs w:val="24"/>
        </w:rPr>
      </w:pPr>
    </w:p>
    <w:p w:rsidR="00F80F57" w:rsidRDefault="00F80F57" w:rsidP="00481E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DA0490">
        <w:rPr>
          <w:sz w:val="24"/>
          <w:szCs w:val="24"/>
        </w:rPr>
        <w:t xml:space="preserve"> Luke </w:t>
      </w:r>
      <w:proofErr w:type="spellStart"/>
      <w:r w:rsidR="00DA0490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80F57" w:rsidRDefault="00F80F57" w:rsidP="00481E7C">
      <w:pPr>
        <w:ind w:left="720"/>
        <w:rPr>
          <w:sz w:val="24"/>
          <w:szCs w:val="24"/>
        </w:rPr>
      </w:pPr>
    </w:p>
    <w:p w:rsidR="00F80F57" w:rsidRPr="00CA2643" w:rsidRDefault="00F80F57" w:rsidP="00CA2643">
      <w:pPr>
        <w:rPr>
          <w:i/>
          <w:sz w:val="24"/>
          <w:szCs w:val="24"/>
        </w:rPr>
      </w:pPr>
      <w:r w:rsidRPr="00CA2643">
        <w:rPr>
          <w:i/>
          <w:sz w:val="24"/>
          <w:szCs w:val="24"/>
        </w:rPr>
        <w:t>Board was in Open Session at</w:t>
      </w:r>
      <w:r w:rsidR="00DA0490" w:rsidRPr="00CA2643">
        <w:rPr>
          <w:i/>
          <w:sz w:val="24"/>
          <w:szCs w:val="24"/>
        </w:rPr>
        <w:t xml:space="preserve"> 7:19</w:t>
      </w:r>
      <w:r w:rsidR="00CA2643">
        <w:rPr>
          <w:i/>
          <w:sz w:val="24"/>
          <w:szCs w:val="24"/>
        </w:rPr>
        <w:t>pm with no action taken.</w:t>
      </w:r>
    </w:p>
    <w:p w:rsidR="00F80F57" w:rsidRDefault="00F80F57" w:rsidP="00481E7C">
      <w:pPr>
        <w:ind w:left="720"/>
        <w:rPr>
          <w:sz w:val="24"/>
          <w:szCs w:val="24"/>
        </w:rPr>
      </w:pPr>
    </w:p>
    <w:p w:rsidR="00F80F57" w:rsidRDefault="00DA0490" w:rsidP="00481E7C">
      <w:pPr>
        <w:ind w:left="720"/>
        <w:rPr>
          <w:sz w:val="24"/>
          <w:szCs w:val="24"/>
        </w:rPr>
      </w:pPr>
      <w:r>
        <w:rPr>
          <w:sz w:val="24"/>
          <w:szCs w:val="24"/>
        </w:rPr>
        <w:t>At 7:19</w:t>
      </w:r>
      <w:r w:rsidR="00F80F57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</w:t>
      </w:r>
      <w:r w:rsidR="00F80F57">
        <w:rPr>
          <w:sz w:val="24"/>
          <w:szCs w:val="24"/>
        </w:rPr>
        <w:t xml:space="preserve">made a motion to </w:t>
      </w:r>
      <w:r>
        <w:rPr>
          <w:sz w:val="24"/>
          <w:szCs w:val="24"/>
        </w:rPr>
        <w:t xml:space="preserve"> </w:t>
      </w:r>
      <w:r w:rsidR="00F80F57">
        <w:rPr>
          <w:sz w:val="24"/>
          <w:szCs w:val="24"/>
        </w:rPr>
        <w:t>amend the previous motion</w:t>
      </w:r>
      <w:r>
        <w:rPr>
          <w:sz w:val="24"/>
          <w:szCs w:val="24"/>
        </w:rPr>
        <w:t xml:space="preserve">: The board will go into executive session to discuss personnel, and to protect the privacy of the individual </w:t>
      </w:r>
      <w:r w:rsidR="00F80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an additional 10 minutes and to request Angela Rinehart: </w:t>
      </w:r>
      <w:proofErr w:type="spellStart"/>
      <w:r>
        <w:rPr>
          <w:sz w:val="24"/>
          <w:szCs w:val="24"/>
        </w:rPr>
        <w:t>Uniserv</w:t>
      </w:r>
      <w:proofErr w:type="spellEnd"/>
      <w:r>
        <w:rPr>
          <w:sz w:val="24"/>
          <w:szCs w:val="24"/>
        </w:rPr>
        <w:t xml:space="preserve"> Director, Tim </w:t>
      </w:r>
      <w:proofErr w:type="spellStart"/>
      <w:r>
        <w:rPr>
          <w:sz w:val="24"/>
          <w:szCs w:val="24"/>
        </w:rPr>
        <w:t>Knoles</w:t>
      </w:r>
      <w:proofErr w:type="spellEnd"/>
      <w:r>
        <w:rPr>
          <w:sz w:val="24"/>
          <w:szCs w:val="24"/>
        </w:rPr>
        <w:t xml:space="preserve">, and </w:t>
      </w:r>
      <w:r w:rsidR="00F80F57">
        <w:rPr>
          <w:sz w:val="24"/>
          <w:szCs w:val="24"/>
        </w:rPr>
        <w:t xml:space="preserve"> Lori Church, KASB attorney</w:t>
      </w:r>
      <w:r>
        <w:rPr>
          <w:sz w:val="24"/>
          <w:szCs w:val="24"/>
        </w:rPr>
        <w:t>.</w:t>
      </w:r>
    </w:p>
    <w:p w:rsidR="00DA0490" w:rsidRDefault="00DA0490" w:rsidP="00481E7C">
      <w:pPr>
        <w:ind w:left="720"/>
        <w:rPr>
          <w:sz w:val="24"/>
          <w:szCs w:val="24"/>
        </w:rPr>
      </w:pPr>
    </w:p>
    <w:p w:rsidR="0028389B" w:rsidRDefault="00DA0490" w:rsidP="002838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643">
        <w:rPr>
          <w:sz w:val="24"/>
          <w:szCs w:val="24"/>
        </w:rPr>
        <w:t xml:space="preserve">Motion Carried: </w:t>
      </w:r>
      <w:r w:rsidR="0028389B">
        <w:rPr>
          <w:sz w:val="24"/>
          <w:szCs w:val="24"/>
        </w:rPr>
        <w:t xml:space="preserve">4-1(Lynette </w:t>
      </w:r>
      <w:proofErr w:type="spellStart"/>
      <w:r w:rsidR="0028389B">
        <w:rPr>
          <w:sz w:val="24"/>
          <w:szCs w:val="24"/>
        </w:rPr>
        <w:t>Turney</w:t>
      </w:r>
      <w:proofErr w:type="spellEnd"/>
      <w:r w:rsidR="0028389B">
        <w:rPr>
          <w:sz w:val="24"/>
          <w:szCs w:val="24"/>
        </w:rPr>
        <w:t>, abstained)</w:t>
      </w:r>
    </w:p>
    <w:p w:rsidR="00713F84" w:rsidRDefault="00713F84" w:rsidP="0028389B">
      <w:pPr>
        <w:ind w:left="720"/>
        <w:rPr>
          <w:sz w:val="24"/>
          <w:szCs w:val="24"/>
        </w:rPr>
      </w:pPr>
    </w:p>
    <w:p w:rsidR="00713F84" w:rsidRPr="00CA2643" w:rsidRDefault="00713F84" w:rsidP="00CA2643">
      <w:pPr>
        <w:rPr>
          <w:i/>
          <w:sz w:val="24"/>
          <w:szCs w:val="24"/>
        </w:rPr>
      </w:pPr>
      <w:r w:rsidRPr="00CA2643">
        <w:rPr>
          <w:i/>
          <w:sz w:val="24"/>
          <w:szCs w:val="24"/>
        </w:rPr>
        <w:t>Boar</w:t>
      </w:r>
      <w:r w:rsidR="00CA2643" w:rsidRPr="00CA2643">
        <w:rPr>
          <w:i/>
          <w:sz w:val="24"/>
          <w:szCs w:val="24"/>
        </w:rPr>
        <w:t>d was in Open Session at 7:29pm with no action taken.</w:t>
      </w:r>
    </w:p>
    <w:p w:rsidR="00713F84" w:rsidRDefault="00713F84" w:rsidP="0028389B">
      <w:pPr>
        <w:ind w:left="720"/>
        <w:rPr>
          <w:sz w:val="24"/>
          <w:szCs w:val="24"/>
        </w:rPr>
      </w:pPr>
    </w:p>
    <w:p w:rsidR="00713F84" w:rsidRDefault="00713F84" w:rsidP="002838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, President of the Board asked the agenda item 7 Discussion items be moved up to </w:t>
      </w:r>
      <w:r w:rsidR="005F6A3F">
        <w:rPr>
          <w:sz w:val="24"/>
          <w:szCs w:val="24"/>
        </w:rPr>
        <w:t>agenda Item 5.</w:t>
      </w:r>
    </w:p>
    <w:p w:rsidR="00713F84" w:rsidRDefault="00713F84" w:rsidP="0028389B">
      <w:pPr>
        <w:ind w:left="720"/>
        <w:rPr>
          <w:sz w:val="24"/>
          <w:szCs w:val="24"/>
        </w:rPr>
      </w:pPr>
    </w:p>
    <w:p w:rsidR="00713F84" w:rsidRDefault="00713F84" w:rsidP="00713F8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713F84" w:rsidRDefault="00713F84" w:rsidP="00713F8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Functional Programs</w:t>
      </w:r>
    </w:p>
    <w:p w:rsidR="00713F84" w:rsidRDefault="00713F84" w:rsidP="00713F8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Superintendent Advisory Councils Input</w:t>
      </w:r>
    </w:p>
    <w:p w:rsidR="00713F84" w:rsidRDefault="00713F84" w:rsidP="00713F8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 and staffing</w:t>
      </w:r>
    </w:p>
    <w:p w:rsidR="005F6A3F" w:rsidRDefault="005F6A3F" w:rsidP="005F6A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Lynette </w:t>
      </w:r>
      <w:proofErr w:type="spellStart"/>
      <w:r>
        <w:rPr>
          <w:i/>
          <w:sz w:val="24"/>
          <w:szCs w:val="24"/>
        </w:rPr>
        <w:t>Turney</w:t>
      </w:r>
      <w:proofErr w:type="spellEnd"/>
      <w:r>
        <w:rPr>
          <w:i/>
          <w:sz w:val="24"/>
          <w:szCs w:val="24"/>
        </w:rPr>
        <w:t xml:space="preserve"> stepped out at 8:35pm</w:t>
      </w:r>
    </w:p>
    <w:p w:rsidR="005F6A3F" w:rsidRDefault="005F6A3F" w:rsidP="005F6A3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Lynette </w:t>
      </w:r>
      <w:proofErr w:type="spellStart"/>
      <w:r>
        <w:rPr>
          <w:i/>
          <w:sz w:val="24"/>
          <w:szCs w:val="24"/>
        </w:rPr>
        <w:t>Turney</w:t>
      </w:r>
      <w:proofErr w:type="spellEnd"/>
      <w:r>
        <w:rPr>
          <w:i/>
          <w:sz w:val="24"/>
          <w:szCs w:val="24"/>
        </w:rPr>
        <w:t xml:space="preserve"> returned at 8:38pm</w:t>
      </w:r>
    </w:p>
    <w:p w:rsidR="005F6A3F" w:rsidRDefault="005F6A3F" w:rsidP="005F6A3F">
      <w:pPr>
        <w:rPr>
          <w:i/>
          <w:sz w:val="24"/>
          <w:szCs w:val="24"/>
        </w:rPr>
      </w:pPr>
    </w:p>
    <w:p w:rsidR="005F6A3F" w:rsidRDefault="005F6A3F" w:rsidP="005F6A3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8:46pm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15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and Lori Church KASB attorney to attend.</w:t>
      </w:r>
    </w:p>
    <w:p w:rsidR="005F6A3F" w:rsidRDefault="005F6A3F" w:rsidP="005F6A3F">
      <w:pPr>
        <w:ind w:left="720"/>
        <w:rPr>
          <w:sz w:val="24"/>
          <w:szCs w:val="24"/>
        </w:rPr>
      </w:pPr>
    </w:p>
    <w:p w:rsidR="005F6A3F" w:rsidRDefault="005F6A3F" w:rsidP="005F6A3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</w:t>
      </w:r>
      <w:r w:rsidR="00CA2643">
        <w:rPr>
          <w:sz w:val="24"/>
          <w:szCs w:val="24"/>
        </w:rPr>
        <w:t>:</w:t>
      </w:r>
      <w:r>
        <w:rPr>
          <w:sz w:val="24"/>
          <w:szCs w:val="24"/>
        </w:rPr>
        <w:t xml:space="preserve"> 5-0</w:t>
      </w:r>
    </w:p>
    <w:p w:rsidR="005F6A3F" w:rsidRDefault="005F6A3F" w:rsidP="005F6A3F">
      <w:pPr>
        <w:ind w:left="720"/>
        <w:rPr>
          <w:sz w:val="24"/>
          <w:szCs w:val="24"/>
        </w:rPr>
      </w:pPr>
    </w:p>
    <w:p w:rsidR="005F6A3F" w:rsidRPr="00CA2643" w:rsidRDefault="005F6A3F" w:rsidP="00CA2643">
      <w:pPr>
        <w:rPr>
          <w:i/>
          <w:sz w:val="24"/>
          <w:szCs w:val="24"/>
        </w:rPr>
      </w:pPr>
      <w:r w:rsidRPr="00CA2643">
        <w:rPr>
          <w:i/>
          <w:sz w:val="24"/>
          <w:szCs w:val="24"/>
        </w:rPr>
        <w:t>B</w:t>
      </w:r>
      <w:r w:rsidR="00557532" w:rsidRPr="00CA2643">
        <w:rPr>
          <w:i/>
          <w:sz w:val="24"/>
          <w:szCs w:val="24"/>
        </w:rPr>
        <w:t>oard was in Open Session at 9:01</w:t>
      </w:r>
      <w:r w:rsidRPr="00CA2643">
        <w:rPr>
          <w:i/>
          <w:sz w:val="24"/>
          <w:szCs w:val="24"/>
        </w:rPr>
        <w:t>pm</w:t>
      </w:r>
      <w:r w:rsidR="00557532" w:rsidRPr="00CA2643">
        <w:rPr>
          <w:i/>
          <w:sz w:val="24"/>
          <w:szCs w:val="24"/>
        </w:rPr>
        <w:t xml:space="preserve"> with no action taken.</w:t>
      </w:r>
    </w:p>
    <w:p w:rsidR="00CA2643" w:rsidRDefault="00CA2643" w:rsidP="005F6A3F">
      <w:pPr>
        <w:ind w:left="720"/>
        <w:rPr>
          <w:sz w:val="24"/>
          <w:szCs w:val="24"/>
        </w:rPr>
      </w:pPr>
    </w:p>
    <w:p w:rsidR="00CA2643" w:rsidRDefault="00CA2643" w:rsidP="00CA26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9:01pm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and Lori Church KASB attorney to attend.</w:t>
      </w:r>
    </w:p>
    <w:p w:rsidR="00CA2643" w:rsidRDefault="00CA2643" w:rsidP="00CA2643">
      <w:pPr>
        <w:ind w:left="720"/>
        <w:rPr>
          <w:sz w:val="24"/>
          <w:szCs w:val="24"/>
        </w:rPr>
      </w:pPr>
    </w:p>
    <w:p w:rsidR="00CA2643" w:rsidRDefault="00CA2643" w:rsidP="00CA26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A2643" w:rsidRDefault="00CA2643" w:rsidP="00CA2643">
      <w:pPr>
        <w:ind w:left="720"/>
        <w:rPr>
          <w:sz w:val="24"/>
          <w:szCs w:val="24"/>
        </w:rPr>
      </w:pPr>
    </w:p>
    <w:p w:rsidR="00CA2643" w:rsidRDefault="00CA2643" w:rsidP="00CA2643">
      <w:pPr>
        <w:rPr>
          <w:i/>
          <w:sz w:val="24"/>
          <w:szCs w:val="24"/>
        </w:rPr>
      </w:pPr>
      <w:r w:rsidRPr="00CA2643">
        <w:rPr>
          <w:i/>
          <w:sz w:val="24"/>
          <w:szCs w:val="24"/>
        </w:rPr>
        <w:t>Board was in open session at 9:06pm</w:t>
      </w:r>
      <w:r>
        <w:rPr>
          <w:i/>
          <w:sz w:val="24"/>
          <w:szCs w:val="24"/>
        </w:rPr>
        <w:t xml:space="preserve"> with no action taken.</w:t>
      </w:r>
    </w:p>
    <w:p w:rsidR="00CA2643" w:rsidRDefault="00CA2643" w:rsidP="00CA2643">
      <w:pPr>
        <w:rPr>
          <w:i/>
          <w:sz w:val="24"/>
          <w:szCs w:val="24"/>
        </w:rPr>
      </w:pPr>
    </w:p>
    <w:p w:rsidR="00CA2643" w:rsidRDefault="00CA2643" w:rsidP="00CA2643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9:06pm Lynette </w:t>
      </w:r>
      <w:proofErr w:type="spellStart"/>
      <w:r>
        <w:rPr>
          <w:sz w:val="24"/>
          <w:szCs w:val="24"/>
        </w:rPr>
        <w:t>Turney</w:t>
      </w:r>
      <w:proofErr w:type="spellEnd"/>
      <w:r>
        <w:rPr>
          <w:sz w:val="24"/>
          <w:szCs w:val="24"/>
        </w:rPr>
        <w:t xml:space="preserve"> moved that the Board go into executive session for 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>, Jon Mages and Lori Church KASB attorney to attend.</w:t>
      </w:r>
    </w:p>
    <w:p w:rsidR="00CA2643" w:rsidRDefault="00CA2643" w:rsidP="00CA2643">
      <w:pPr>
        <w:ind w:left="720"/>
        <w:rPr>
          <w:sz w:val="24"/>
          <w:szCs w:val="24"/>
        </w:rPr>
      </w:pPr>
    </w:p>
    <w:p w:rsidR="00CA2643" w:rsidRDefault="00CA2643" w:rsidP="00CA26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CA2643" w:rsidRDefault="00CA2643" w:rsidP="00CA2643">
      <w:pPr>
        <w:ind w:left="720"/>
        <w:rPr>
          <w:sz w:val="24"/>
          <w:szCs w:val="24"/>
        </w:rPr>
      </w:pPr>
    </w:p>
    <w:p w:rsidR="00557532" w:rsidRPr="005A23DB" w:rsidRDefault="00CA2643" w:rsidP="005A23DB">
      <w:pPr>
        <w:rPr>
          <w:i/>
          <w:sz w:val="24"/>
          <w:szCs w:val="24"/>
        </w:rPr>
      </w:pPr>
      <w:r w:rsidRPr="005A23DB">
        <w:rPr>
          <w:i/>
          <w:sz w:val="24"/>
          <w:szCs w:val="24"/>
        </w:rPr>
        <w:t>Board was in open session a</w:t>
      </w:r>
      <w:r w:rsidR="005A23DB" w:rsidRPr="005A23DB">
        <w:rPr>
          <w:i/>
          <w:sz w:val="24"/>
          <w:szCs w:val="24"/>
        </w:rPr>
        <w:t>t 9:11pm with no action taken</w:t>
      </w:r>
      <w:r w:rsidR="005A23DB">
        <w:rPr>
          <w:i/>
          <w:sz w:val="24"/>
          <w:szCs w:val="24"/>
        </w:rPr>
        <w:t>.</w:t>
      </w:r>
    </w:p>
    <w:p w:rsidR="005F6A3F" w:rsidRDefault="005F6A3F" w:rsidP="005F6A3F">
      <w:pPr>
        <w:ind w:left="720"/>
        <w:rPr>
          <w:sz w:val="24"/>
          <w:szCs w:val="24"/>
        </w:rPr>
      </w:pPr>
    </w:p>
    <w:p w:rsidR="00713F84" w:rsidRDefault="00713F84" w:rsidP="00713F8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District Assessments</w:t>
      </w:r>
    </w:p>
    <w:p w:rsidR="00713F84" w:rsidRDefault="00713F84" w:rsidP="00713F8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Superintendent Advisory Councils Input</w:t>
      </w:r>
    </w:p>
    <w:p w:rsidR="00713F84" w:rsidRPr="00BB297A" w:rsidRDefault="00713F84" w:rsidP="00713F8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</w:t>
      </w:r>
    </w:p>
    <w:p w:rsidR="00713F84" w:rsidRDefault="00713F84" w:rsidP="00713F8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Directors Evaluation</w:t>
      </w:r>
    </w:p>
    <w:p w:rsidR="00713F84" w:rsidRDefault="00713F84" w:rsidP="00713F84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Handout of Evaluation forms</w:t>
      </w:r>
    </w:p>
    <w:p w:rsidR="00713F84" w:rsidRDefault="00713F84" w:rsidP="0028389B">
      <w:pPr>
        <w:ind w:left="720"/>
        <w:rPr>
          <w:sz w:val="24"/>
          <w:szCs w:val="24"/>
        </w:rPr>
      </w:pPr>
    </w:p>
    <w:p w:rsidR="008B7C95" w:rsidRDefault="008B7C95" w:rsidP="008B7C95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:rsidR="008B7C95" w:rsidRPr="00BB297A" w:rsidRDefault="008B7C95" w:rsidP="008B7C9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Approval of Minutes of Previous Meeting</w:t>
      </w:r>
    </w:p>
    <w:p w:rsidR="008B7C95" w:rsidRPr="00BB297A" w:rsidRDefault="008B7C95" w:rsidP="008B7C9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 w:rsidRPr="00BB297A">
        <w:rPr>
          <w:sz w:val="24"/>
          <w:szCs w:val="24"/>
        </w:rPr>
        <w:t>Approval of Bills</w:t>
      </w:r>
    </w:p>
    <w:p w:rsidR="00BB297A" w:rsidRPr="008B7C95" w:rsidRDefault="00BB297A" w:rsidP="008B7C95">
      <w:pPr>
        <w:pStyle w:val="ListParagraph"/>
        <w:numPr>
          <w:ilvl w:val="1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Approval of IPDP and professional development points</w:t>
      </w:r>
    </w:p>
    <w:p w:rsidR="005A23DB" w:rsidRDefault="005A23DB" w:rsidP="005A23DB">
      <w:pPr>
        <w:ind w:left="1080"/>
        <w:rPr>
          <w:b/>
          <w:sz w:val="24"/>
          <w:szCs w:val="24"/>
        </w:rPr>
      </w:pPr>
    </w:p>
    <w:p w:rsidR="005A23DB" w:rsidRDefault="005A23DB" w:rsidP="005A2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the motion to approve Consent Items A, B and C as presented.</w:t>
      </w:r>
    </w:p>
    <w:p w:rsidR="005A23DB" w:rsidRDefault="005A23DB" w:rsidP="005A23DB">
      <w:pPr>
        <w:ind w:left="720"/>
        <w:rPr>
          <w:sz w:val="24"/>
          <w:szCs w:val="24"/>
        </w:rPr>
      </w:pPr>
    </w:p>
    <w:p w:rsidR="005A23DB" w:rsidRDefault="005A23DB" w:rsidP="005A23DB">
      <w:pPr>
        <w:rPr>
          <w:i/>
          <w:sz w:val="24"/>
          <w:szCs w:val="24"/>
        </w:rPr>
      </w:pPr>
      <w:r w:rsidRPr="005A23DB">
        <w:rPr>
          <w:i/>
          <w:sz w:val="24"/>
          <w:szCs w:val="24"/>
        </w:rPr>
        <w:t xml:space="preserve">Lynette </w:t>
      </w:r>
      <w:proofErr w:type="spellStart"/>
      <w:r w:rsidRPr="005A23DB">
        <w:rPr>
          <w:i/>
          <w:sz w:val="24"/>
          <w:szCs w:val="24"/>
        </w:rPr>
        <w:t>Turney</w:t>
      </w:r>
      <w:proofErr w:type="spellEnd"/>
      <w:r w:rsidRPr="005A23DB">
        <w:rPr>
          <w:i/>
          <w:sz w:val="24"/>
          <w:szCs w:val="24"/>
        </w:rPr>
        <w:t xml:space="preserve"> stepped out at 9:16pm.</w:t>
      </w:r>
    </w:p>
    <w:p w:rsidR="005A23DB" w:rsidRDefault="005A23DB" w:rsidP="005A23DB">
      <w:pPr>
        <w:ind w:left="720"/>
        <w:rPr>
          <w:sz w:val="24"/>
          <w:szCs w:val="24"/>
        </w:rPr>
      </w:pPr>
    </w:p>
    <w:p w:rsidR="005A23DB" w:rsidRPr="00A61E19" w:rsidRDefault="005A23DB" w:rsidP="005A23D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:rsidR="005A23DB" w:rsidRDefault="005A23DB" w:rsidP="005A23DB">
      <w:pPr>
        <w:ind w:left="1080"/>
        <w:rPr>
          <w:b/>
          <w:sz w:val="24"/>
          <w:szCs w:val="24"/>
        </w:rPr>
      </w:pPr>
    </w:p>
    <w:p w:rsidR="005A23DB" w:rsidRPr="005A23DB" w:rsidRDefault="005A23DB" w:rsidP="005A23D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Lynette </w:t>
      </w:r>
      <w:proofErr w:type="spellStart"/>
      <w:r>
        <w:rPr>
          <w:i/>
          <w:sz w:val="24"/>
          <w:szCs w:val="24"/>
        </w:rPr>
        <w:t>Turney</w:t>
      </w:r>
      <w:proofErr w:type="spellEnd"/>
      <w:r>
        <w:rPr>
          <w:i/>
          <w:sz w:val="24"/>
          <w:szCs w:val="24"/>
        </w:rPr>
        <w:t xml:space="preserve"> returned at 9:19pm.</w:t>
      </w:r>
    </w:p>
    <w:p w:rsidR="005A23DB" w:rsidRPr="005A23DB" w:rsidRDefault="005A23DB" w:rsidP="005A23DB">
      <w:pPr>
        <w:ind w:left="1080"/>
        <w:rPr>
          <w:b/>
          <w:sz w:val="24"/>
          <w:szCs w:val="24"/>
        </w:rPr>
      </w:pPr>
    </w:p>
    <w:p w:rsidR="00CE0F73" w:rsidRDefault="00BB297A" w:rsidP="00CE0F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CE0F73" w:rsidRDefault="00BB297A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580342" w:rsidRDefault="00BB297A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Crossroads</w:t>
      </w:r>
    </w:p>
    <w:p w:rsidR="00385B59" w:rsidRDefault="00BB297A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</w:p>
    <w:p w:rsidR="00BB297A" w:rsidRDefault="00BB297A" w:rsidP="00CE0F7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Health Insurance</w:t>
      </w:r>
    </w:p>
    <w:p w:rsidR="005A23DB" w:rsidRPr="005A23DB" w:rsidRDefault="005A23DB" w:rsidP="005A23DB">
      <w:pPr>
        <w:rPr>
          <w:i/>
          <w:sz w:val="24"/>
          <w:szCs w:val="24"/>
        </w:rPr>
      </w:pPr>
      <w:r w:rsidRPr="005A23DB">
        <w:rPr>
          <w:i/>
          <w:sz w:val="24"/>
          <w:szCs w:val="24"/>
        </w:rPr>
        <w:t xml:space="preserve">Luke </w:t>
      </w:r>
      <w:proofErr w:type="spellStart"/>
      <w:r w:rsidRPr="005A23DB">
        <w:rPr>
          <w:i/>
          <w:sz w:val="24"/>
          <w:szCs w:val="24"/>
        </w:rPr>
        <w:t>Theurer</w:t>
      </w:r>
      <w:proofErr w:type="spellEnd"/>
      <w:r w:rsidRPr="005A23DB">
        <w:rPr>
          <w:i/>
          <w:sz w:val="24"/>
          <w:szCs w:val="24"/>
        </w:rPr>
        <w:t xml:space="preserve"> stepped out at 10:13pm</w:t>
      </w:r>
    </w:p>
    <w:p w:rsidR="005A23DB" w:rsidRPr="005A23DB" w:rsidRDefault="005A23DB" w:rsidP="005A23DB">
      <w:pPr>
        <w:rPr>
          <w:i/>
          <w:sz w:val="24"/>
          <w:szCs w:val="24"/>
        </w:rPr>
      </w:pPr>
      <w:r w:rsidRPr="005A23DB">
        <w:rPr>
          <w:i/>
          <w:sz w:val="24"/>
          <w:szCs w:val="24"/>
        </w:rPr>
        <w:t xml:space="preserve">Luke </w:t>
      </w:r>
      <w:proofErr w:type="spellStart"/>
      <w:r w:rsidRPr="005A23DB">
        <w:rPr>
          <w:i/>
          <w:sz w:val="24"/>
          <w:szCs w:val="24"/>
        </w:rPr>
        <w:t>Theurer</w:t>
      </w:r>
      <w:proofErr w:type="spellEnd"/>
      <w:r w:rsidRPr="005A23DB">
        <w:rPr>
          <w:i/>
          <w:sz w:val="24"/>
          <w:szCs w:val="24"/>
        </w:rPr>
        <w:t xml:space="preserve"> returned at 10:16pm</w:t>
      </w:r>
    </w:p>
    <w:p w:rsidR="00B8228C" w:rsidRPr="005A23DB" w:rsidRDefault="00B8228C" w:rsidP="00B8228C">
      <w:pPr>
        <w:pStyle w:val="ListParagraph"/>
        <w:ind w:left="1440"/>
        <w:rPr>
          <w:i/>
          <w:sz w:val="24"/>
          <w:szCs w:val="24"/>
        </w:rPr>
      </w:pP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Action Items</w:t>
      </w:r>
    </w:p>
    <w:p w:rsidR="00BB297A" w:rsidRDefault="00BB297A" w:rsidP="00BB297A">
      <w:pPr>
        <w:rPr>
          <w:b/>
          <w:sz w:val="24"/>
          <w:szCs w:val="24"/>
        </w:rPr>
      </w:pP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Personnel</w:t>
      </w:r>
    </w:p>
    <w:p w:rsidR="005A23DB" w:rsidRDefault="005A23DB" w:rsidP="005A23DB">
      <w:pPr>
        <w:rPr>
          <w:sz w:val="24"/>
          <w:szCs w:val="24"/>
        </w:rPr>
      </w:pPr>
    </w:p>
    <w:p w:rsidR="005A23DB" w:rsidRDefault="005A23DB" w:rsidP="00F06CB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10:21pm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for 5 minutes to discuss personnel and to protect the privacy of the individual. The board requested Heather </w:t>
      </w:r>
      <w:proofErr w:type="spellStart"/>
      <w:r>
        <w:rPr>
          <w:sz w:val="24"/>
          <w:szCs w:val="24"/>
        </w:rPr>
        <w:t>Bristor</w:t>
      </w:r>
      <w:proofErr w:type="spellEnd"/>
      <w:r>
        <w:rPr>
          <w:sz w:val="24"/>
          <w:szCs w:val="24"/>
        </w:rPr>
        <w:t xml:space="preserve"> and Jon Mages attend.</w:t>
      </w:r>
    </w:p>
    <w:p w:rsidR="005A23DB" w:rsidRDefault="005A23DB" w:rsidP="005A23DB">
      <w:pPr>
        <w:ind w:left="1080"/>
        <w:rPr>
          <w:sz w:val="24"/>
          <w:szCs w:val="24"/>
        </w:rPr>
      </w:pPr>
    </w:p>
    <w:p w:rsidR="005A23DB" w:rsidRDefault="005A23DB" w:rsidP="005A23DB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</w:t>
      </w:r>
      <w:r w:rsidR="00F06CBB">
        <w:rPr>
          <w:sz w:val="24"/>
          <w:szCs w:val="24"/>
        </w:rPr>
        <w:t xml:space="preserve">Luke </w:t>
      </w:r>
      <w:proofErr w:type="spellStart"/>
      <w:r w:rsidR="00F06CBB"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F06CBB">
        <w:rPr>
          <w:sz w:val="24"/>
          <w:szCs w:val="24"/>
        </w:rPr>
        <w:t>5-0</w:t>
      </w:r>
    </w:p>
    <w:p w:rsidR="00F06CBB" w:rsidRDefault="00F06CBB" w:rsidP="005A23DB">
      <w:pPr>
        <w:ind w:left="1080"/>
        <w:rPr>
          <w:sz w:val="24"/>
          <w:szCs w:val="24"/>
        </w:rPr>
      </w:pPr>
    </w:p>
    <w:p w:rsidR="00F06CBB" w:rsidRDefault="00F06CBB" w:rsidP="00F06CBB">
      <w:pPr>
        <w:rPr>
          <w:i/>
          <w:sz w:val="24"/>
          <w:szCs w:val="24"/>
        </w:rPr>
      </w:pPr>
      <w:r w:rsidRPr="00F06CBB">
        <w:rPr>
          <w:i/>
          <w:sz w:val="24"/>
          <w:szCs w:val="24"/>
        </w:rPr>
        <w:t>Jon Mages left executive session at 10:23pm</w:t>
      </w:r>
    </w:p>
    <w:p w:rsidR="00F06CBB" w:rsidRDefault="00F06CBB" w:rsidP="00F06CBB">
      <w:pPr>
        <w:rPr>
          <w:i/>
          <w:sz w:val="24"/>
          <w:szCs w:val="24"/>
        </w:rPr>
      </w:pPr>
    </w:p>
    <w:p w:rsidR="00F06CBB" w:rsidRDefault="00F06CBB" w:rsidP="00F06CBB">
      <w:pPr>
        <w:rPr>
          <w:i/>
          <w:sz w:val="24"/>
          <w:szCs w:val="24"/>
        </w:rPr>
      </w:pPr>
      <w:r w:rsidRPr="005A23DB">
        <w:rPr>
          <w:i/>
          <w:sz w:val="24"/>
          <w:szCs w:val="24"/>
        </w:rPr>
        <w:t>Board was in open session a</w:t>
      </w:r>
      <w:r>
        <w:rPr>
          <w:i/>
          <w:sz w:val="24"/>
          <w:szCs w:val="24"/>
        </w:rPr>
        <w:t xml:space="preserve">t 10:26 </w:t>
      </w:r>
      <w:r w:rsidRPr="005A23DB">
        <w:rPr>
          <w:i/>
          <w:sz w:val="24"/>
          <w:szCs w:val="24"/>
        </w:rPr>
        <w:t>pm with no action taken</w:t>
      </w:r>
    </w:p>
    <w:p w:rsidR="00F06CBB" w:rsidRPr="005A23DB" w:rsidRDefault="00F06CBB" w:rsidP="00F06CBB">
      <w:pPr>
        <w:rPr>
          <w:i/>
          <w:sz w:val="24"/>
          <w:szCs w:val="24"/>
        </w:rPr>
      </w:pPr>
    </w:p>
    <w:p w:rsid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Negotiations</w:t>
      </w:r>
    </w:p>
    <w:p w:rsidR="00F06CBB" w:rsidRDefault="00F06CBB" w:rsidP="00F06CBB">
      <w:pPr>
        <w:pStyle w:val="ListParagraph"/>
        <w:ind w:left="1440"/>
        <w:rPr>
          <w:sz w:val="24"/>
          <w:szCs w:val="24"/>
        </w:rPr>
      </w:pPr>
    </w:p>
    <w:p w:rsidR="00F06CBB" w:rsidRDefault="00F06CBB" w:rsidP="00F06CBB">
      <w:pPr>
        <w:pStyle w:val="ListParagraph"/>
        <w:ind w:left="1440"/>
        <w:rPr>
          <w:sz w:val="24"/>
          <w:szCs w:val="24"/>
        </w:rPr>
      </w:pPr>
      <w:r w:rsidRPr="00F06CBB">
        <w:rPr>
          <w:sz w:val="24"/>
          <w:szCs w:val="24"/>
        </w:rPr>
        <w:t xml:space="preserve">At 10:26pm Amy </w:t>
      </w:r>
      <w:proofErr w:type="spellStart"/>
      <w:r w:rsidRPr="00F06CBB">
        <w:rPr>
          <w:sz w:val="24"/>
          <w:szCs w:val="24"/>
        </w:rPr>
        <w:t>Futhey</w:t>
      </w:r>
      <w:proofErr w:type="spellEnd"/>
      <w:r w:rsidRPr="00F06CBB">
        <w:rPr>
          <w:sz w:val="24"/>
          <w:szCs w:val="24"/>
        </w:rPr>
        <w:t xml:space="preserve"> moved that the Board go into executive session for 5 minutes to </w:t>
      </w:r>
      <w:r>
        <w:rPr>
          <w:sz w:val="24"/>
          <w:szCs w:val="24"/>
        </w:rPr>
        <w:t xml:space="preserve">protect the district’s rights to the confidentiality of its negotiating position and the public interest. </w:t>
      </w:r>
      <w:r w:rsidRPr="00F06CBB">
        <w:rPr>
          <w:sz w:val="24"/>
          <w:szCs w:val="24"/>
        </w:rPr>
        <w:t xml:space="preserve"> The board requested Heather </w:t>
      </w:r>
      <w:proofErr w:type="spellStart"/>
      <w:r w:rsidRPr="00F06CBB">
        <w:rPr>
          <w:sz w:val="24"/>
          <w:szCs w:val="24"/>
        </w:rPr>
        <w:t>Bristor</w:t>
      </w:r>
      <w:proofErr w:type="spellEnd"/>
      <w:r w:rsidRPr="00F06CBB">
        <w:rPr>
          <w:sz w:val="24"/>
          <w:szCs w:val="24"/>
        </w:rPr>
        <w:t xml:space="preserve"> and Jon Mages attend.</w:t>
      </w:r>
    </w:p>
    <w:p w:rsidR="00F06CBB" w:rsidRDefault="00F06CBB" w:rsidP="00F06CBB">
      <w:pPr>
        <w:pStyle w:val="ListParagraph"/>
        <w:ind w:left="1440"/>
        <w:rPr>
          <w:sz w:val="24"/>
          <w:szCs w:val="24"/>
        </w:rPr>
      </w:pPr>
    </w:p>
    <w:p w:rsidR="00F06CBB" w:rsidRDefault="00F06CBB" w:rsidP="00F06CBB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06CBB" w:rsidRPr="00F06CBB" w:rsidRDefault="00F06CBB" w:rsidP="00F06CBB">
      <w:pPr>
        <w:pStyle w:val="ListParagraph"/>
        <w:ind w:left="1440"/>
        <w:rPr>
          <w:sz w:val="24"/>
          <w:szCs w:val="24"/>
        </w:rPr>
      </w:pPr>
    </w:p>
    <w:p w:rsidR="00F06CBB" w:rsidRPr="00F06CBB" w:rsidRDefault="00F06CBB" w:rsidP="00F06C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Board was in open session at 10:31pm with no action taken. </w:t>
      </w:r>
    </w:p>
    <w:p w:rsidR="00BB297A" w:rsidRDefault="00BB297A" w:rsidP="00BB2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B297A">
        <w:rPr>
          <w:sz w:val="24"/>
          <w:szCs w:val="24"/>
        </w:rPr>
        <w:t>Students</w:t>
      </w:r>
    </w:p>
    <w:p w:rsidR="00BB297A" w:rsidRDefault="00BB297A" w:rsidP="00BB297A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BB297A">
        <w:rPr>
          <w:b/>
          <w:sz w:val="24"/>
          <w:szCs w:val="24"/>
        </w:rPr>
        <w:t>Adjourn</w:t>
      </w:r>
    </w:p>
    <w:p w:rsidR="00F06CBB" w:rsidRDefault="00F06CBB" w:rsidP="00F06CBB">
      <w:pPr>
        <w:rPr>
          <w:b/>
          <w:sz w:val="24"/>
          <w:szCs w:val="24"/>
        </w:rPr>
      </w:pPr>
    </w:p>
    <w:p w:rsidR="00F06CBB" w:rsidRDefault="0002031F" w:rsidP="00F06CB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President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 xml:space="preserve"> adjourned the meeting at 10:34pm.</w:t>
      </w:r>
    </w:p>
    <w:p w:rsidR="0002031F" w:rsidRDefault="0002031F" w:rsidP="00F06CBB">
      <w:pPr>
        <w:ind w:left="360"/>
        <w:rPr>
          <w:sz w:val="24"/>
          <w:szCs w:val="24"/>
        </w:rPr>
      </w:pPr>
    </w:p>
    <w:p w:rsidR="0002031F" w:rsidRDefault="0002031F" w:rsidP="00F06CBB">
      <w:pPr>
        <w:ind w:left="360"/>
        <w:rPr>
          <w:sz w:val="24"/>
          <w:szCs w:val="24"/>
        </w:rPr>
      </w:pPr>
    </w:p>
    <w:p w:rsidR="0002031F" w:rsidRDefault="0002031F" w:rsidP="00F06CBB">
      <w:pPr>
        <w:ind w:left="36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02031F" w:rsidRDefault="0002031F" w:rsidP="00F06CBB">
      <w:pPr>
        <w:ind w:left="360"/>
        <w:rPr>
          <w:sz w:val="24"/>
          <w:szCs w:val="24"/>
        </w:rPr>
      </w:pPr>
    </w:p>
    <w:p w:rsidR="0002031F" w:rsidRPr="00F06CBB" w:rsidRDefault="0002031F" w:rsidP="00F06CB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sectPr w:rsidR="0002031F" w:rsidRPr="00F06CBB" w:rsidSect="0060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EF" w:rsidRDefault="00D611EF" w:rsidP="00256319">
      <w:r>
        <w:separator/>
      </w:r>
    </w:p>
  </w:endnote>
  <w:endnote w:type="continuationSeparator" w:id="0">
    <w:p w:rsidR="00D611EF" w:rsidRDefault="00D611EF" w:rsidP="0025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EF" w:rsidRDefault="00D611EF" w:rsidP="00256319">
      <w:r>
        <w:separator/>
      </w:r>
    </w:p>
  </w:footnote>
  <w:footnote w:type="continuationSeparator" w:id="0">
    <w:p w:rsidR="00D611EF" w:rsidRDefault="00D611EF" w:rsidP="00256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9" w:rsidRDefault="002563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C5"/>
    <w:multiLevelType w:val="hybridMultilevel"/>
    <w:tmpl w:val="EE42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0650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D1"/>
    <w:multiLevelType w:val="hybridMultilevel"/>
    <w:tmpl w:val="3C90CA6E"/>
    <w:lvl w:ilvl="0" w:tplc="CC80D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41B9"/>
    <w:multiLevelType w:val="hybridMultilevel"/>
    <w:tmpl w:val="16A411FA"/>
    <w:lvl w:ilvl="0" w:tplc="BE706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872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97206B"/>
    <w:multiLevelType w:val="hybridMultilevel"/>
    <w:tmpl w:val="82183852"/>
    <w:lvl w:ilvl="0" w:tplc="67B6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1FA6"/>
    <w:multiLevelType w:val="hybridMultilevel"/>
    <w:tmpl w:val="9066FE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8F0DDC"/>
    <w:multiLevelType w:val="hybridMultilevel"/>
    <w:tmpl w:val="B666F00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6D0540D"/>
    <w:multiLevelType w:val="hybridMultilevel"/>
    <w:tmpl w:val="62387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FA0340"/>
    <w:multiLevelType w:val="multilevel"/>
    <w:tmpl w:val="D7AC852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9">
    <w:nsid w:val="25821B73"/>
    <w:multiLevelType w:val="hybridMultilevel"/>
    <w:tmpl w:val="4DA2B3D8"/>
    <w:lvl w:ilvl="0" w:tplc="A9AE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B646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C05BE4"/>
    <w:multiLevelType w:val="multilevel"/>
    <w:tmpl w:val="2B8AAE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EB755C1"/>
    <w:multiLevelType w:val="hybridMultilevel"/>
    <w:tmpl w:val="A1AEFB52"/>
    <w:lvl w:ilvl="0" w:tplc="B15A4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A47188"/>
    <w:multiLevelType w:val="multilevel"/>
    <w:tmpl w:val="5CCA04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DAB7BE6"/>
    <w:multiLevelType w:val="hybridMultilevel"/>
    <w:tmpl w:val="BFD02F78"/>
    <w:lvl w:ilvl="0" w:tplc="35EE5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E5649"/>
    <w:multiLevelType w:val="hybridMultilevel"/>
    <w:tmpl w:val="11A427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CF3EAE"/>
    <w:multiLevelType w:val="hybridMultilevel"/>
    <w:tmpl w:val="CE6A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60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267D71"/>
    <w:multiLevelType w:val="multilevel"/>
    <w:tmpl w:val="5664B2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16A1C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4812E95"/>
    <w:multiLevelType w:val="hybridMultilevel"/>
    <w:tmpl w:val="F8DA5314"/>
    <w:lvl w:ilvl="0" w:tplc="E0A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452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71A54D9"/>
    <w:multiLevelType w:val="multilevel"/>
    <w:tmpl w:val="C7DAB29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Letter"/>
      <w:lvlText w:val="%9."/>
      <w:lvlJc w:val="left"/>
      <w:pPr>
        <w:ind w:left="1584" w:hanging="144"/>
      </w:pPr>
    </w:lvl>
  </w:abstractNum>
  <w:abstractNum w:abstractNumId="23">
    <w:nsid w:val="582A7B4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5BA17464"/>
    <w:multiLevelType w:val="hybridMultilevel"/>
    <w:tmpl w:val="E0B64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152EEB"/>
    <w:multiLevelType w:val="hybridMultilevel"/>
    <w:tmpl w:val="41F6F89A"/>
    <w:lvl w:ilvl="0" w:tplc="67AE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A1AEA"/>
    <w:multiLevelType w:val="hybridMultilevel"/>
    <w:tmpl w:val="3EC44A02"/>
    <w:lvl w:ilvl="0" w:tplc="37CA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F04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E227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>
    <w:nsid w:val="769A31E3"/>
    <w:multiLevelType w:val="multilevel"/>
    <w:tmpl w:val="29B43F8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7512105"/>
    <w:multiLevelType w:val="hybridMultilevel"/>
    <w:tmpl w:val="CC3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D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D869A6"/>
    <w:multiLevelType w:val="multilevel"/>
    <w:tmpl w:val="BB52B8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upperRoman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E3F180D"/>
    <w:multiLevelType w:val="hybridMultilevel"/>
    <w:tmpl w:val="98B02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9729AE"/>
    <w:multiLevelType w:val="hybridMultilevel"/>
    <w:tmpl w:val="1D443D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0"/>
  </w:num>
  <w:num w:numId="7">
    <w:abstractNumId w:val="1"/>
  </w:num>
  <w:num w:numId="8">
    <w:abstractNumId w:val="14"/>
  </w:num>
  <w:num w:numId="9">
    <w:abstractNumId w:val="25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19"/>
  </w:num>
  <w:num w:numId="15">
    <w:abstractNumId w:val="18"/>
  </w:num>
  <w:num w:numId="16">
    <w:abstractNumId w:val="27"/>
  </w:num>
  <w:num w:numId="17">
    <w:abstractNumId w:val="31"/>
  </w:num>
  <w:num w:numId="18">
    <w:abstractNumId w:val="11"/>
  </w:num>
  <w:num w:numId="19">
    <w:abstractNumId w:val="28"/>
  </w:num>
  <w:num w:numId="20">
    <w:abstractNumId w:val="34"/>
  </w:num>
  <w:num w:numId="21">
    <w:abstractNumId w:val="12"/>
  </w:num>
  <w:num w:numId="22">
    <w:abstractNumId w:val="3"/>
  </w:num>
  <w:num w:numId="23">
    <w:abstractNumId w:val="23"/>
  </w:num>
  <w:num w:numId="24">
    <w:abstractNumId w:val="21"/>
  </w:num>
  <w:num w:numId="25">
    <w:abstractNumId w:val="10"/>
  </w:num>
  <w:num w:numId="26">
    <w:abstractNumId w:val="32"/>
  </w:num>
  <w:num w:numId="27">
    <w:abstractNumId w:val="13"/>
  </w:num>
  <w:num w:numId="28">
    <w:abstractNumId w:val="29"/>
  </w:num>
  <w:num w:numId="29">
    <w:abstractNumId w:val="22"/>
  </w:num>
  <w:num w:numId="30">
    <w:abstractNumId w:val="16"/>
  </w:num>
  <w:num w:numId="31">
    <w:abstractNumId w:val="7"/>
  </w:num>
  <w:num w:numId="32">
    <w:abstractNumId w:val="5"/>
  </w:num>
  <w:num w:numId="33">
    <w:abstractNumId w:val="20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5E7A"/>
    <w:rsid w:val="0002031F"/>
    <w:rsid w:val="000672A1"/>
    <w:rsid w:val="000C7025"/>
    <w:rsid w:val="000E3551"/>
    <w:rsid w:val="000F4C51"/>
    <w:rsid w:val="0011689C"/>
    <w:rsid w:val="00157E7A"/>
    <w:rsid w:val="00194206"/>
    <w:rsid w:val="001C65A4"/>
    <w:rsid w:val="0020046E"/>
    <w:rsid w:val="00237434"/>
    <w:rsid w:val="002411B5"/>
    <w:rsid w:val="00250F19"/>
    <w:rsid w:val="00256319"/>
    <w:rsid w:val="00272BA8"/>
    <w:rsid w:val="0028389B"/>
    <w:rsid w:val="002A0731"/>
    <w:rsid w:val="00303823"/>
    <w:rsid w:val="0035544C"/>
    <w:rsid w:val="00385B59"/>
    <w:rsid w:val="0038722F"/>
    <w:rsid w:val="00437515"/>
    <w:rsid w:val="0048176B"/>
    <w:rsid w:val="00481E7C"/>
    <w:rsid w:val="004A49F7"/>
    <w:rsid w:val="004C30BF"/>
    <w:rsid w:val="00503DE6"/>
    <w:rsid w:val="00535E7A"/>
    <w:rsid w:val="00551CCA"/>
    <w:rsid w:val="00557532"/>
    <w:rsid w:val="00580342"/>
    <w:rsid w:val="00596823"/>
    <w:rsid w:val="00597AA9"/>
    <w:rsid w:val="005A23DB"/>
    <w:rsid w:val="005D3A53"/>
    <w:rsid w:val="005E2DFB"/>
    <w:rsid w:val="005F6A3F"/>
    <w:rsid w:val="00602650"/>
    <w:rsid w:val="0062736C"/>
    <w:rsid w:val="00631B1F"/>
    <w:rsid w:val="00643B66"/>
    <w:rsid w:val="00674A10"/>
    <w:rsid w:val="006F6339"/>
    <w:rsid w:val="00713F84"/>
    <w:rsid w:val="007B0CBB"/>
    <w:rsid w:val="00843462"/>
    <w:rsid w:val="00881971"/>
    <w:rsid w:val="008B7C95"/>
    <w:rsid w:val="008C3331"/>
    <w:rsid w:val="009049CF"/>
    <w:rsid w:val="009B3E37"/>
    <w:rsid w:val="00A61E19"/>
    <w:rsid w:val="00AB4749"/>
    <w:rsid w:val="00AD28C1"/>
    <w:rsid w:val="00B36B28"/>
    <w:rsid w:val="00B504BF"/>
    <w:rsid w:val="00B546F3"/>
    <w:rsid w:val="00B7327B"/>
    <w:rsid w:val="00B8228C"/>
    <w:rsid w:val="00BB297A"/>
    <w:rsid w:val="00BD1A0D"/>
    <w:rsid w:val="00C36811"/>
    <w:rsid w:val="00C9166F"/>
    <w:rsid w:val="00CA2643"/>
    <w:rsid w:val="00CE0F73"/>
    <w:rsid w:val="00CF01E2"/>
    <w:rsid w:val="00D234CD"/>
    <w:rsid w:val="00D237AC"/>
    <w:rsid w:val="00D44563"/>
    <w:rsid w:val="00D57701"/>
    <w:rsid w:val="00D611EF"/>
    <w:rsid w:val="00D63CD5"/>
    <w:rsid w:val="00D94655"/>
    <w:rsid w:val="00DA0490"/>
    <w:rsid w:val="00E57A95"/>
    <w:rsid w:val="00F06CBB"/>
    <w:rsid w:val="00F12914"/>
    <w:rsid w:val="00F34277"/>
    <w:rsid w:val="00F72B97"/>
    <w:rsid w:val="00F74FFA"/>
    <w:rsid w:val="00F80F57"/>
    <w:rsid w:val="00F920D7"/>
    <w:rsid w:val="00FA7EF1"/>
    <w:rsid w:val="00FB2469"/>
    <w:rsid w:val="00FC7365"/>
    <w:rsid w:val="00FF09E6"/>
    <w:rsid w:val="00F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56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319"/>
  </w:style>
  <w:style w:type="paragraph" w:styleId="Footer">
    <w:name w:val="footer"/>
    <w:basedOn w:val="Normal"/>
    <w:link w:val="FooterChar"/>
    <w:uiPriority w:val="99"/>
    <w:semiHidden/>
    <w:unhideWhenUsed/>
    <w:rsid w:val="00256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50"/>
  </w:style>
  <w:style w:type="paragraph" w:styleId="Heading1">
    <w:name w:val="heading 1"/>
    <w:basedOn w:val="Normal"/>
    <w:next w:val="Normal"/>
    <w:link w:val="Heading1Char"/>
    <w:uiPriority w:val="9"/>
    <w:qFormat/>
    <w:rsid w:val="00631B1F"/>
    <w:pPr>
      <w:keepNext/>
      <w:keepLines/>
      <w:numPr>
        <w:numId w:val="1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1F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1F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1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1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1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1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1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1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7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260-374E-4F1B-AFEE-2E130F5A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Candi</cp:lastModifiedBy>
  <cp:revision>7</cp:revision>
  <cp:lastPrinted>2015-03-13T14:44:00Z</cp:lastPrinted>
  <dcterms:created xsi:type="dcterms:W3CDTF">2015-01-05T15:36:00Z</dcterms:created>
  <dcterms:modified xsi:type="dcterms:W3CDTF">2015-03-13T14:47:00Z</dcterms:modified>
</cp:coreProperties>
</file>